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E2" w:rsidRDefault="001332E2" w:rsidP="001332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  <w:r>
        <w:rPr>
          <w:b/>
          <w:sz w:val="28"/>
          <w:szCs w:val="28"/>
        </w:rPr>
        <w:br/>
        <w:t>ОРЛОВСКАЯ  ОБЛАСТЬ</w:t>
      </w:r>
      <w:r>
        <w:rPr>
          <w:b/>
          <w:sz w:val="28"/>
          <w:szCs w:val="28"/>
        </w:rPr>
        <w:br/>
        <w:t>ЗАЛЕГОЩЕНСКИЙ  РАЙОН</w:t>
      </w:r>
    </w:p>
    <w:p w:rsidR="001332E2" w:rsidRDefault="001332E2" w:rsidP="001332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235BB2">
        <w:rPr>
          <w:b/>
          <w:sz w:val="28"/>
          <w:szCs w:val="28"/>
        </w:rPr>
        <w:t>ПРИЛЕПСКОГО</w:t>
      </w:r>
      <w:r>
        <w:rPr>
          <w:b/>
          <w:sz w:val="28"/>
          <w:szCs w:val="28"/>
        </w:rPr>
        <w:t xml:space="preserve"> СЕЛЬСКОГО ПОСЕЛЕНИЯ</w:t>
      </w:r>
    </w:p>
    <w:p w:rsidR="001332E2" w:rsidRDefault="001332E2" w:rsidP="001332E2">
      <w:pPr>
        <w:jc w:val="center"/>
        <w:rPr>
          <w:b/>
        </w:rPr>
      </w:pPr>
    </w:p>
    <w:p w:rsidR="001332E2" w:rsidRDefault="001332E2" w:rsidP="001332E2">
      <w:pPr>
        <w:jc w:val="center"/>
        <w:rPr>
          <w:b/>
          <w:i/>
        </w:rPr>
      </w:pPr>
    </w:p>
    <w:p w:rsidR="001332E2" w:rsidRDefault="001332E2" w:rsidP="001332E2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332E2" w:rsidRDefault="001332E2" w:rsidP="001332E2">
      <w:pPr>
        <w:rPr>
          <w:sz w:val="28"/>
          <w:szCs w:val="28"/>
        </w:rPr>
      </w:pPr>
    </w:p>
    <w:p w:rsidR="001332E2" w:rsidRDefault="001332E2" w:rsidP="001332E2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 xml:space="preserve">18 декабря 2023 года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№ </w:t>
      </w:r>
      <w:r w:rsidR="00235BB2">
        <w:rPr>
          <w:sz w:val="26"/>
          <w:szCs w:val="26"/>
        </w:rPr>
        <w:t>11</w:t>
      </w:r>
    </w:p>
    <w:p w:rsidR="001332E2" w:rsidRPr="00C648DA" w:rsidRDefault="00D500F2" w:rsidP="001332E2">
      <w:pPr>
        <w:pStyle w:val="Standard"/>
        <w:rPr>
          <w:bCs/>
          <w:sz w:val="26"/>
          <w:szCs w:val="26"/>
        </w:rPr>
      </w:pPr>
      <w:r>
        <w:t>д. Победное</w:t>
      </w:r>
    </w:p>
    <w:p w:rsidR="001332E2" w:rsidRDefault="001332E2" w:rsidP="001332E2">
      <w:pPr>
        <w:pStyle w:val="Standard"/>
        <w:rPr>
          <w:b/>
          <w:bCs/>
          <w:sz w:val="26"/>
          <w:szCs w:val="26"/>
        </w:rPr>
      </w:pPr>
    </w:p>
    <w:p w:rsidR="001332E2" w:rsidRDefault="001332E2" w:rsidP="001332E2">
      <w:pPr>
        <w:pStyle w:val="Standard"/>
        <w:rPr>
          <w:b/>
          <w:bCs/>
          <w:sz w:val="26"/>
          <w:szCs w:val="26"/>
        </w:rPr>
      </w:pPr>
    </w:p>
    <w:p w:rsidR="001332E2" w:rsidRDefault="001332E2" w:rsidP="001332E2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дополнений  в постановление от 0</w:t>
      </w:r>
      <w:r w:rsidR="00652B38"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 xml:space="preserve">.08.2020 № </w:t>
      </w:r>
      <w:r w:rsidR="00652B38">
        <w:rPr>
          <w:b/>
          <w:bCs/>
          <w:sz w:val="26"/>
          <w:szCs w:val="26"/>
        </w:rPr>
        <w:t>9</w:t>
      </w:r>
    </w:p>
    <w:p w:rsidR="001332E2" w:rsidRDefault="001332E2" w:rsidP="001332E2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«Об утверждении </w:t>
      </w:r>
      <w:r w:rsidR="007305E2">
        <w:rPr>
          <w:b/>
          <w:bCs/>
          <w:sz w:val="26"/>
          <w:szCs w:val="26"/>
        </w:rPr>
        <w:t xml:space="preserve">Административного регламента </w:t>
      </w:r>
    </w:p>
    <w:p w:rsidR="001332E2" w:rsidRDefault="001332E2" w:rsidP="001332E2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предоставления  муниципальной услуги </w:t>
      </w:r>
    </w:p>
    <w:p w:rsidR="007305E2" w:rsidRDefault="001332E2" w:rsidP="007305E2">
      <w:pPr>
        <w:tabs>
          <w:tab w:val="left" w:pos="570"/>
        </w:tabs>
        <w:contextualSpacing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«Предоставление разрешения </w:t>
      </w:r>
      <w:r w:rsidR="007305E2">
        <w:rPr>
          <w:b/>
          <w:bCs/>
          <w:color w:val="000000"/>
          <w:sz w:val="26"/>
          <w:szCs w:val="26"/>
        </w:rPr>
        <w:t>на осуществление земляных работ</w:t>
      </w:r>
    </w:p>
    <w:p w:rsidR="001332E2" w:rsidRDefault="001332E2" w:rsidP="001332E2">
      <w:pPr>
        <w:tabs>
          <w:tab w:val="left" w:pos="570"/>
        </w:tabs>
        <w:contextualSpacing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на территории </w:t>
      </w:r>
      <w:proofErr w:type="spellStart"/>
      <w:r w:rsidR="00652B38">
        <w:rPr>
          <w:b/>
          <w:sz w:val="26"/>
          <w:szCs w:val="26"/>
        </w:rPr>
        <w:t>Прилепского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</w:p>
    <w:p w:rsidR="001332E2" w:rsidRDefault="001332E2" w:rsidP="001332E2">
      <w:pPr>
        <w:tabs>
          <w:tab w:val="left" w:pos="570"/>
        </w:tabs>
        <w:contextualSpacing/>
        <w:rPr>
          <w:b/>
          <w:color w:val="000000"/>
          <w:sz w:val="26"/>
          <w:szCs w:val="26"/>
        </w:rPr>
      </w:pPr>
      <w:proofErr w:type="spellStart"/>
      <w:r>
        <w:rPr>
          <w:b/>
          <w:sz w:val="26"/>
          <w:szCs w:val="26"/>
        </w:rPr>
        <w:t>Залегощенского</w:t>
      </w:r>
      <w:proofErr w:type="spellEnd"/>
      <w:r>
        <w:rPr>
          <w:b/>
          <w:sz w:val="26"/>
          <w:szCs w:val="26"/>
        </w:rPr>
        <w:t xml:space="preserve"> района Орловской области</w:t>
      </w:r>
      <w:r w:rsidR="007305E2" w:rsidRPr="007305E2">
        <w:rPr>
          <w:b/>
          <w:bCs/>
          <w:sz w:val="26"/>
          <w:szCs w:val="26"/>
        </w:rPr>
        <w:t xml:space="preserve"> </w:t>
      </w:r>
      <w:r w:rsidR="007305E2">
        <w:rPr>
          <w:b/>
          <w:bCs/>
          <w:sz w:val="26"/>
          <w:szCs w:val="26"/>
        </w:rPr>
        <w:t>в новой редакции</w:t>
      </w:r>
      <w:r w:rsidR="007305E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»</w:t>
      </w:r>
    </w:p>
    <w:p w:rsidR="001332E2" w:rsidRDefault="001332E2" w:rsidP="001332E2">
      <w:pPr>
        <w:pStyle w:val="Standard"/>
        <w:rPr>
          <w:b/>
          <w:bCs/>
          <w:sz w:val="26"/>
          <w:szCs w:val="26"/>
        </w:rPr>
      </w:pPr>
    </w:p>
    <w:p w:rsidR="001332E2" w:rsidRDefault="001332E2" w:rsidP="001332E2">
      <w:pPr>
        <w:pStyle w:val="a3"/>
        <w:ind w:firstLine="709"/>
        <w:jc w:val="both"/>
        <w:rPr>
          <w:b w:val="0"/>
          <w:bCs/>
          <w:sz w:val="26"/>
          <w:szCs w:val="26"/>
        </w:rPr>
      </w:pPr>
      <w:r>
        <w:rPr>
          <w:b w:val="0"/>
          <w:iCs/>
          <w:sz w:val="26"/>
          <w:szCs w:val="26"/>
        </w:rPr>
        <w:t xml:space="preserve">В целях приведения муниципальных нормативно - правовых актов в соответствие с действующим законодательством РФ администрация </w:t>
      </w:r>
      <w:proofErr w:type="spellStart"/>
      <w:r w:rsidR="00652B38">
        <w:rPr>
          <w:b w:val="0"/>
          <w:iCs/>
          <w:sz w:val="26"/>
          <w:szCs w:val="26"/>
        </w:rPr>
        <w:t>Прилепского</w:t>
      </w:r>
      <w:proofErr w:type="spellEnd"/>
      <w:r w:rsidR="00652B38">
        <w:rPr>
          <w:b w:val="0"/>
          <w:iCs/>
          <w:sz w:val="26"/>
          <w:szCs w:val="26"/>
        </w:rPr>
        <w:t xml:space="preserve"> </w:t>
      </w:r>
      <w:r>
        <w:rPr>
          <w:b w:val="0"/>
          <w:iCs/>
          <w:sz w:val="26"/>
          <w:szCs w:val="26"/>
        </w:rPr>
        <w:t>сельского поселения ПОСТАНОВЛЯЕТ:</w:t>
      </w:r>
    </w:p>
    <w:p w:rsidR="001332E2" w:rsidRDefault="001332E2" w:rsidP="001332E2">
      <w:pPr>
        <w:pStyle w:val="Standard"/>
        <w:ind w:firstLine="709"/>
        <w:jc w:val="both"/>
        <w:rPr>
          <w:sz w:val="26"/>
          <w:szCs w:val="26"/>
        </w:rPr>
      </w:pPr>
    </w:p>
    <w:p w:rsidR="001332E2" w:rsidRDefault="001332E2" w:rsidP="001332E2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Дополнить пункт  5.4 раздела  </w:t>
      </w:r>
      <w:r w:rsidR="00652B38">
        <w:rPr>
          <w:sz w:val="26"/>
          <w:szCs w:val="26"/>
        </w:rPr>
        <w:t>2</w:t>
      </w:r>
      <w:r>
        <w:rPr>
          <w:sz w:val="26"/>
          <w:szCs w:val="26"/>
        </w:rPr>
        <w:t xml:space="preserve"> Административного регламента предоставления  муниципальной услуги «Предоставление разрешения на осуществление земляных работ на территории </w:t>
      </w:r>
      <w:proofErr w:type="spellStart"/>
      <w:r w:rsidR="00652B38">
        <w:rPr>
          <w:iCs/>
          <w:sz w:val="26"/>
          <w:szCs w:val="26"/>
        </w:rPr>
        <w:t>Прилепского</w:t>
      </w:r>
      <w:proofErr w:type="spellEnd"/>
      <w:r w:rsidR="00652B38">
        <w:rPr>
          <w:iCs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ельского</w:t>
      </w:r>
      <w:proofErr w:type="spellEnd"/>
      <w:r>
        <w:rPr>
          <w:sz w:val="26"/>
          <w:szCs w:val="26"/>
        </w:rPr>
        <w:t xml:space="preserve"> поселения </w:t>
      </w:r>
      <w:proofErr w:type="spellStart"/>
      <w:r>
        <w:rPr>
          <w:sz w:val="26"/>
          <w:szCs w:val="26"/>
        </w:rPr>
        <w:t>Залегощенского</w:t>
      </w:r>
      <w:proofErr w:type="spellEnd"/>
      <w:r>
        <w:rPr>
          <w:sz w:val="26"/>
          <w:szCs w:val="26"/>
        </w:rPr>
        <w:t xml:space="preserve"> района Орловской области»  после слов «в полном объеме.»  текстом следующего содержания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</w:t>
      </w:r>
    </w:p>
    <w:p w:rsidR="001332E2" w:rsidRDefault="001332E2" w:rsidP="001332E2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«Нарушенное благоустройство должно быть восстановлено производителем работ в полном объёме и в сроки, установленные в разрешении на осуществление земляных работ.</w:t>
      </w:r>
    </w:p>
    <w:p w:rsidR="001332E2" w:rsidRDefault="001332E2" w:rsidP="001332E2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Земляные работы считаются законченными, если улицы, тротуары, дворовые территории полностью восстановлены до первоначального состояния, в этом случае разрешение на осуществление земляных работ закрывается.</w:t>
      </w:r>
    </w:p>
    <w:p w:rsidR="001332E2" w:rsidRDefault="001332E2" w:rsidP="001332E2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Сроки восстановления благоустройства после плановых земляных работ устанавливаются в соответствии с графиком осуществления земляных работ.</w:t>
      </w:r>
    </w:p>
    <w:p w:rsidR="001332E2" w:rsidRDefault="001332E2" w:rsidP="001332E2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Сроки восстановления благоустройства и твердого покрытия после аварийных земляных работ составляют:</w:t>
      </w:r>
    </w:p>
    <w:p w:rsidR="001332E2" w:rsidRDefault="001332E2" w:rsidP="001332E2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проезжих частях улиц - до 3 суток;</w:t>
      </w:r>
    </w:p>
    <w:p w:rsidR="001332E2" w:rsidRDefault="001332E2" w:rsidP="001332E2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тротуарах и других участках с твёрдым покрытием - до 7 суток;</w:t>
      </w:r>
    </w:p>
    <w:p w:rsidR="001332E2" w:rsidRDefault="001332E2" w:rsidP="001332E2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дворовых территориях – до 10 суток.</w:t>
      </w:r>
    </w:p>
    <w:p w:rsidR="001332E2" w:rsidRDefault="001332E2" w:rsidP="001332E2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Траншеи на газонах рекомендуется засыпать местным грунтом с уплотнением, восстановлением плодородного слоя и посевом травы.</w:t>
      </w:r>
    </w:p>
    <w:p w:rsidR="001332E2" w:rsidRDefault="001332E2" w:rsidP="001332E2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Восстановление разрытий на проезжей части дорог, </w:t>
      </w:r>
      <w:proofErr w:type="spellStart"/>
      <w:r>
        <w:rPr>
          <w:sz w:val="26"/>
          <w:szCs w:val="26"/>
        </w:rPr>
        <w:t>внутридворовых</w:t>
      </w:r>
      <w:proofErr w:type="spellEnd"/>
      <w:r>
        <w:rPr>
          <w:sz w:val="26"/>
          <w:szCs w:val="26"/>
        </w:rPr>
        <w:t xml:space="preserve"> проездах должно выполняться специализированной организацией. Восстановленное покрытие должно соответствовать требованиям технических регламентов к содержанию и ремонту автомобильных дорог и категории данной дороги.</w:t>
      </w:r>
    </w:p>
    <w:p w:rsidR="001332E2" w:rsidRDefault="001332E2" w:rsidP="001332E2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Восстановление благоустройства после проведения земляных работ во дворах, на земельных участках, покрытых естественной или искусственной травянистой и (или) древесно-кустарниковой растительностью, обеспечивается </w:t>
      </w:r>
      <w:r>
        <w:rPr>
          <w:sz w:val="26"/>
          <w:szCs w:val="26"/>
        </w:rPr>
        <w:lastRenderedPageBreak/>
        <w:t>производителем работ самостоятельно или с привлечением на договорной основе соответствующих специализированных организаций.</w:t>
      </w:r>
    </w:p>
    <w:p w:rsidR="001332E2" w:rsidRDefault="001332E2" w:rsidP="001332E2">
      <w:pPr>
        <w:pStyle w:val="Standard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случае невозможности выполнения восстановительных работ в установленные разрешением сроки по причине наступления неблагоприятных сезонных природно-климатических условий осенне-зимнего и весеннего периодов (далее – неблагоприятные сезонные условия), восстановительные работы производятся в максимально возможном объёме в соответствии с требованиями технических регламентов, строительных норм и правил, государственных стандартов с предоставлением производителем работ письменного гарантийного обязательства, в котором по согласованию с уполномоченной организацией устанавливаются окончательные</w:t>
      </w:r>
      <w:proofErr w:type="gramEnd"/>
      <w:r>
        <w:rPr>
          <w:sz w:val="26"/>
          <w:szCs w:val="26"/>
        </w:rPr>
        <w:t xml:space="preserve"> сроки восстановления нарушенного благоустройства при наступлении благоприятных сезонных условий. Места осуществления земляных работ учитываются и вносятся уполномоченной организацией в график восстановления нарушенного благоустройства территорий.</w:t>
      </w:r>
    </w:p>
    <w:p w:rsidR="001332E2" w:rsidRDefault="001332E2" w:rsidP="001332E2">
      <w:pPr>
        <w:autoSpaceDE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bCs/>
          <w:sz w:val="26"/>
          <w:szCs w:val="26"/>
        </w:rPr>
        <w:t xml:space="preserve">Настоящее постановление разместить на официальном сайте администрации </w:t>
      </w:r>
      <w:proofErr w:type="spellStart"/>
      <w:r w:rsidR="00652B38">
        <w:rPr>
          <w:iCs/>
          <w:sz w:val="26"/>
          <w:szCs w:val="26"/>
        </w:rPr>
        <w:t>Прилепского</w:t>
      </w:r>
      <w:proofErr w:type="spellEnd"/>
      <w:r>
        <w:rPr>
          <w:bCs/>
          <w:sz w:val="26"/>
          <w:szCs w:val="26"/>
        </w:rPr>
        <w:t xml:space="preserve"> сельского поселения </w:t>
      </w:r>
      <w:proofErr w:type="spellStart"/>
      <w:r>
        <w:rPr>
          <w:bCs/>
          <w:sz w:val="26"/>
          <w:szCs w:val="26"/>
        </w:rPr>
        <w:t>Залегощенского</w:t>
      </w:r>
      <w:proofErr w:type="spellEnd"/>
      <w:r>
        <w:rPr>
          <w:bCs/>
          <w:sz w:val="26"/>
          <w:szCs w:val="26"/>
        </w:rPr>
        <w:t xml:space="preserve"> района Орловской области в информационно-телекоммуникационной сети «Интернет»</w:t>
      </w:r>
      <w:r>
        <w:rPr>
          <w:sz w:val="26"/>
          <w:szCs w:val="26"/>
        </w:rPr>
        <w:t>.</w:t>
      </w:r>
    </w:p>
    <w:p w:rsidR="001332E2" w:rsidRDefault="001332E2" w:rsidP="001332E2">
      <w:pPr>
        <w:pStyle w:val="a3"/>
        <w:tabs>
          <w:tab w:val="left" w:pos="851"/>
        </w:tabs>
        <w:ind w:firstLine="709"/>
        <w:jc w:val="both"/>
        <w:rPr>
          <w:b w:val="0"/>
          <w:iCs/>
          <w:sz w:val="26"/>
          <w:szCs w:val="26"/>
        </w:rPr>
      </w:pPr>
      <w:r>
        <w:rPr>
          <w:b w:val="0"/>
          <w:iCs/>
          <w:sz w:val="26"/>
          <w:szCs w:val="26"/>
        </w:rPr>
        <w:t>4. Настоящее постановление вступает в силу с момента его подписания и подлежит обнародованию.</w:t>
      </w:r>
    </w:p>
    <w:p w:rsidR="001332E2" w:rsidRDefault="001332E2" w:rsidP="001332E2">
      <w:pPr>
        <w:pStyle w:val="Standard"/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332E2" w:rsidRDefault="001332E2" w:rsidP="001332E2">
      <w:pPr>
        <w:pStyle w:val="a3"/>
        <w:ind w:firstLine="709"/>
        <w:jc w:val="both"/>
        <w:rPr>
          <w:sz w:val="26"/>
          <w:szCs w:val="26"/>
        </w:rPr>
      </w:pPr>
    </w:p>
    <w:p w:rsidR="001332E2" w:rsidRDefault="001332E2" w:rsidP="001332E2">
      <w:pPr>
        <w:pStyle w:val="Textbody"/>
        <w:spacing w:after="0"/>
        <w:ind w:firstLine="709"/>
        <w:contextualSpacing/>
        <w:jc w:val="both"/>
        <w:rPr>
          <w:b/>
          <w:sz w:val="26"/>
          <w:szCs w:val="26"/>
        </w:rPr>
      </w:pPr>
    </w:p>
    <w:p w:rsidR="001332E2" w:rsidRDefault="001332E2" w:rsidP="001332E2">
      <w:pPr>
        <w:pStyle w:val="Textbody"/>
        <w:spacing w:after="0"/>
        <w:ind w:firstLine="709"/>
        <w:contextualSpacing/>
        <w:jc w:val="both"/>
        <w:rPr>
          <w:b/>
          <w:sz w:val="26"/>
          <w:szCs w:val="26"/>
        </w:rPr>
      </w:pPr>
    </w:p>
    <w:p w:rsidR="001332E2" w:rsidRDefault="001332E2" w:rsidP="001332E2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Глава  сельского </w:t>
      </w:r>
      <w:r w:rsidR="00652B38">
        <w:rPr>
          <w:sz w:val="26"/>
          <w:szCs w:val="26"/>
        </w:rPr>
        <w:t xml:space="preserve"> </w:t>
      </w:r>
      <w:r w:rsidR="00A7486D">
        <w:rPr>
          <w:sz w:val="26"/>
          <w:szCs w:val="26"/>
        </w:rPr>
        <w:t>поселения</w:t>
      </w:r>
      <w:r w:rsidR="00652B38">
        <w:rPr>
          <w:sz w:val="26"/>
          <w:szCs w:val="26"/>
        </w:rPr>
        <w:t xml:space="preserve">                                                              </w:t>
      </w:r>
      <w:proofErr w:type="spellStart"/>
      <w:r w:rsidR="00652B38">
        <w:rPr>
          <w:sz w:val="26"/>
          <w:szCs w:val="26"/>
        </w:rPr>
        <w:t>Л.Н.Курахмаева</w:t>
      </w:r>
      <w:proofErr w:type="spellEnd"/>
    </w:p>
    <w:p w:rsidR="001332E2" w:rsidRDefault="001332E2" w:rsidP="001332E2">
      <w:pPr>
        <w:pStyle w:val="4"/>
        <w:keepNext w:val="0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332E2" w:rsidRDefault="001332E2" w:rsidP="001332E2">
      <w:pPr>
        <w:jc w:val="center"/>
        <w:rPr>
          <w:b/>
          <w:sz w:val="28"/>
          <w:szCs w:val="28"/>
        </w:rPr>
      </w:pPr>
    </w:p>
    <w:p w:rsidR="00973AF4" w:rsidRDefault="00973AF4"/>
    <w:sectPr w:rsidR="00973AF4" w:rsidSect="00464EBC">
      <w:footerReference w:type="default" r:id="rId7"/>
      <w:pgSz w:w="11906" w:h="16838"/>
      <w:pgMar w:top="340" w:right="851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0C8" w:rsidRDefault="004100C8">
      <w:r>
        <w:separator/>
      </w:r>
    </w:p>
  </w:endnote>
  <w:endnote w:type="continuationSeparator" w:id="0">
    <w:p w:rsidR="004100C8" w:rsidRDefault="0041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29" w:rsidRDefault="004100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0C8" w:rsidRDefault="004100C8">
      <w:r>
        <w:separator/>
      </w:r>
    </w:p>
  </w:footnote>
  <w:footnote w:type="continuationSeparator" w:id="0">
    <w:p w:rsidR="004100C8" w:rsidRDefault="00410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2E2"/>
    <w:rsid w:val="001332E2"/>
    <w:rsid w:val="00235BB2"/>
    <w:rsid w:val="004100C8"/>
    <w:rsid w:val="0053489F"/>
    <w:rsid w:val="00652B38"/>
    <w:rsid w:val="007305E2"/>
    <w:rsid w:val="00973AF4"/>
    <w:rsid w:val="00A7486D"/>
    <w:rsid w:val="00C35766"/>
    <w:rsid w:val="00D500F2"/>
    <w:rsid w:val="00E56107"/>
    <w:rsid w:val="00F0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332E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32E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Subtitle"/>
    <w:basedOn w:val="a"/>
    <w:link w:val="a4"/>
    <w:uiPriority w:val="11"/>
    <w:qFormat/>
    <w:rsid w:val="001332E2"/>
    <w:pPr>
      <w:jc w:val="center"/>
    </w:pPr>
    <w:rPr>
      <w:b/>
      <w:szCs w:val="20"/>
    </w:rPr>
  </w:style>
  <w:style w:type="character" w:customStyle="1" w:styleId="a4">
    <w:name w:val="Подзаголовок Знак"/>
    <w:basedOn w:val="a0"/>
    <w:link w:val="a3"/>
    <w:uiPriority w:val="11"/>
    <w:rsid w:val="001332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1332E2"/>
    <w:pPr>
      <w:keepNext/>
      <w:autoSpaceDE w:val="0"/>
      <w:autoSpaceDN w:val="0"/>
      <w:jc w:val="center"/>
    </w:pPr>
    <w:rPr>
      <w:sz w:val="36"/>
      <w:szCs w:val="36"/>
    </w:rPr>
  </w:style>
  <w:style w:type="paragraph" w:customStyle="1" w:styleId="3">
    <w:name w:val="заголовок 3"/>
    <w:basedOn w:val="a"/>
    <w:next w:val="a"/>
    <w:rsid w:val="001332E2"/>
    <w:pPr>
      <w:keepNext/>
      <w:autoSpaceDE w:val="0"/>
      <w:autoSpaceDN w:val="0"/>
      <w:jc w:val="both"/>
      <w:outlineLvl w:val="2"/>
    </w:pPr>
    <w:rPr>
      <w:sz w:val="28"/>
      <w:szCs w:val="28"/>
    </w:rPr>
  </w:style>
  <w:style w:type="paragraph" w:customStyle="1" w:styleId="Standard">
    <w:name w:val="Standard"/>
    <w:uiPriority w:val="99"/>
    <w:rsid w:val="001332E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uiPriority w:val="99"/>
    <w:rsid w:val="001332E2"/>
    <w:pPr>
      <w:spacing w:after="120"/>
    </w:pPr>
  </w:style>
  <w:style w:type="paragraph" w:styleId="a5">
    <w:name w:val="footer"/>
    <w:basedOn w:val="a"/>
    <w:link w:val="a6"/>
    <w:uiPriority w:val="99"/>
    <w:rsid w:val="001332E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332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12</cp:revision>
  <cp:lastPrinted>2023-12-20T11:26:00Z</cp:lastPrinted>
  <dcterms:created xsi:type="dcterms:W3CDTF">2023-12-19T11:12:00Z</dcterms:created>
  <dcterms:modified xsi:type="dcterms:W3CDTF">2023-12-20T11:27:00Z</dcterms:modified>
</cp:coreProperties>
</file>